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ED34" w14:textId="32836319" w:rsidR="00AF539A" w:rsidRDefault="00BE0E33" w:rsidP="00BE0E33">
      <w:pPr>
        <w:pStyle w:val="Titel"/>
      </w:pPr>
      <w:r>
        <w:t>Der Aufbau der Blüte</w:t>
      </w:r>
    </w:p>
    <w:p w14:paraId="757D7372" w14:textId="422D3A98" w:rsidR="00BE0E33" w:rsidRPr="0064292D" w:rsidRDefault="00BE0E33" w:rsidP="00BE0E33">
      <w:pPr>
        <w:rPr>
          <w:sz w:val="28"/>
          <w:szCs w:val="28"/>
        </w:rPr>
      </w:pPr>
      <w:r w:rsidRPr="0064292D">
        <w:rPr>
          <w:sz w:val="28"/>
          <w:szCs w:val="28"/>
        </w:rPr>
        <w:t>Beschrifte die Grafik.</w:t>
      </w:r>
    </w:p>
    <w:p w14:paraId="5C2DA32C" w14:textId="77777777" w:rsidR="00BE0E33" w:rsidRPr="00BE0E33" w:rsidRDefault="00BE0E33" w:rsidP="00BE0E33"/>
    <w:p w14:paraId="3910EEB0" w14:textId="07F270BC" w:rsidR="00AF539A" w:rsidRDefault="00BE0E33" w:rsidP="00BE0E3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B7C3C1E" wp14:editId="720C2032">
            <wp:extent cx="8528203" cy="3663950"/>
            <wp:effectExtent l="0" t="0" r="635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337" cy="368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942C" w14:textId="34953CA5" w:rsidR="00BE0E33" w:rsidRDefault="00BE0E33" w:rsidP="00BE0E33">
      <w:pPr>
        <w:jc w:val="center"/>
        <w:rPr>
          <w:rFonts w:cstheme="minorHAnsi"/>
          <w:sz w:val="28"/>
          <w:szCs w:val="28"/>
        </w:rPr>
      </w:pPr>
    </w:p>
    <w:p w14:paraId="063B9A4A" w14:textId="77777777" w:rsidR="0064292D" w:rsidRDefault="0064292D" w:rsidP="00EC1F7B">
      <w:pPr>
        <w:jc w:val="center"/>
        <w:rPr>
          <w:rFonts w:cstheme="minorHAnsi"/>
          <w:sz w:val="28"/>
          <w:szCs w:val="28"/>
        </w:rPr>
      </w:pPr>
    </w:p>
    <w:p w14:paraId="45E2AAF9" w14:textId="77777777" w:rsidR="0064292D" w:rsidRDefault="0064292D" w:rsidP="00EC1F7B">
      <w:pPr>
        <w:jc w:val="center"/>
        <w:rPr>
          <w:rFonts w:cstheme="minorHAnsi"/>
          <w:sz w:val="28"/>
          <w:szCs w:val="28"/>
        </w:rPr>
      </w:pPr>
    </w:p>
    <w:p w14:paraId="6A7D887E" w14:textId="563C1406" w:rsidR="00D921A0" w:rsidRPr="0064292D" w:rsidRDefault="004D511E" w:rsidP="0064292D">
      <w:pPr>
        <w:jc w:val="center"/>
        <w:rPr>
          <w:rFonts w:cstheme="minorHAnsi"/>
          <w:sz w:val="24"/>
          <w:szCs w:val="24"/>
        </w:rPr>
      </w:pPr>
      <w:r w:rsidRPr="00AF539A">
        <w:rPr>
          <w:rFonts w:cstheme="minorHAnsi"/>
          <w:sz w:val="28"/>
          <w:szCs w:val="28"/>
        </w:rPr>
        <w:t xml:space="preserve">Blütenboden | Kelchblatt | Kronblatt | Staubblatt | Stempel | Stiel | </w:t>
      </w:r>
      <w:r w:rsidR="00322CE2" w:rsidRPr="00AF539A">
        <w:rPr>
          <w:rFonts w:cstheme="minorHAnsi"/>
          <w:sz w:val="28"/>
          <w:szCs w:val="28"/>
        </w:rPr>
        <w:t>Narbe</w:t>
      </w:r>
      <w:r w:rsidR="0096619A" w:rsidRPr="00AF539A">
        <w:rPr>
          <w:rFonts w:cstheme="minorHAnsi"/>
          <w:sz w:val="28"/>
          <w:szCs w:val="28"/>
        </w:rPr>
        <w:t xml:space="preserve"> | Staubfaden | Griffel | Fruchtknoten | Staubbeutel</w:t>
      </w:r>
    </w:p>
    <w:sectPr w:rsidR="00D921A0" w:rsidRPr="0064292D" w:rsidSect="00BE0E3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851" w:left="992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0857" w14:textId="77777777" w:rsidR="00500912" w:rsidRDefault="00500912">
      <w:pPr>
        <w:spacing w:after="0" w:line="240" w:lineRule="auto"/>
      </w:pPr>
      <w:r>
        <w:separator/>
      </w:r>
    </w:p>
  </w:endnote>
  <w:endnote w:type="continuationSeparator" w:id="0">
    <w:p w14:paraId="509DB09F" w14:textId="77777777" w:rsidR="00500912" w:rsidRDefault="0050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nBJS">
    <w:altName w:val="Calibri"/>
    <w:charset w:val="00"/>
    <w:family w:val="auto"/>
    <w:pitch w:val="default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0B98" w14:textId="77777777" w:rsidR="005F4422" w:rsidRDefault="005F4422">
    <w:pPr>
      <w:pStyle w:val="Fuzeile"/>
      <w:rPr>
        <w:sz w:val="15"/>
      </w:rPr>
    </w:pPr>
  </w:p>
  <w:tbl>
    <w:tblPr>
      <w:tblStyle w:val="Tabellenraster"/>
      <w:tblW w:w="9601" w:type="dxa"/>
      <w:tblInd w:w="-1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2"/>
      <w:gridCol w:w="1713"/>
      <w:gridCol w:w="2444"/>
      <w:gridCol w:w="1417"/>
      <w:gridCol w:w="2096"/>
      <w:gridCol w:w="559"/>
    </w:tblGrid>
    <w:tr w:rsidR="0096619A" w14:paraId="6E9C66EF" w14:textId="77777777" w:rsidTr="00302851">
      <w:trPr>
        <w:trHeight w:val="363"/>
      </w:trPr>
      <w:tc>
        <w:tcPr>
          <w:tcW w:w="1372" w:type="dxa"/>
          <w:noWrap/>
        </w:tcPr>
        <w:p w14:paraId="33FC0D2B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0125D9F0" wp14:editId="24266A16">
                <wp:extent cx="707700" cy="252000"/>
                <wp:effectExtent l="0" t="0" r="0" b="0"/>
                <wp:docPr id="5" name="Grafik 395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95" descr="Creative Commons Lizenzvertra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7077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3" w:type="dxa"/>
          <w:noWrap/>
          <w:vAlign w:val="center"/>
        </w:tcPr>
        <w:p w14:paraId="67920582" w14:textId="77777777" w:rsidR="0096619A" w:rsidRDefault="00500912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hyperlink r:id="rId2" w:tooltip="https://creativecommons.org/licenses/by/4.0/legalcode.de" w:history="1">
            <w:r w:rsidR="0096619A">
              <w:rPr>
                <w:rStyle w:val="Internetverknpfung"/>
                <w:rFonts w:cstheme="minorHAnsi"/>
                <w:sz w:val="16"/>
                <w:szCs w:val="16"/>
              </w:rPr>
              <w:t xml:space="preserve">CC BY 4.0 international </w:t>
            </w:r>
          </w:hyperlink>
        </w:p>
      </w:tc>
      <w:tc>
        <w:tcPr>
          <w:tcW w:w="2444" w:type="dxa"/>
          <w:noWrap/>
          <w:vAlign w:val="center"/>
        </w:tcPr>
        <w:p w14:paraId="67EA32BA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sz w:val="16"/>
              <w:szCs w:val="16"/>
            </w:rPr>
            <w:t>Bernd Otten, Schulberater für OER</w:t>
          </w:r>
        </w:p>
      </w:tc>
      <w:tc>
        <w:tcPr>
          <w:tcW w:w="1417" w:type="dxa"/>
          <w:noWrap/>
          <w:vAlign w:val="center"/>
        </w:tcPr>
        <w:p w14:paraId="1EA8F5FE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sz w:val="16"/>
              <w:szCs w:val="16"/>
            </w:rPr>
            <w:t>Stand: 01.02.2021</w:t>
          </w:r>
        </w:p>
      </w:tc>
      <w:tc>
        <w:tcPr>
          <w:tcW w:w="2096" w:type="dxa"/>
          <w:noWrap/>
          <w:vAlign w:val="center"/>
        </w:tcPr>
        <w:p w14:paraId="52F1E4BE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sz w:val="16"/>
              <w:szCs w:val="16"/>
            </w:rPr>
            <w:drawing>
              <wp:inline distT="0" distB="0" distL="0" distR="0" wp14:anchorId="70C093AD" wp14:editId="26EE3658">
                <wp:extent cx="1224824" cy="25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824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dxa"/>
          <w:noWrap/>
          <w:vAlign w:val="center"/>
        </w:tcPr>
        <w:p w14:paraId="24E13434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16"/>
              <w:szCs w:val="16"/>
            </w:rPr>
            <w:fldChar w:fldCharType="begin"/>
          </w:r>
          <w:r>
            <w:rPr>
              <w:rFonts w:cstheme="minorHAnsi"/>
              <w:b/>
              <w:sz w:val="16"/>
              <w:szCs w:val="16"/>
            </w:rPr>
            <w:instrText>PAGE \* ARABIC</w:instrText>
          </w:r>
          <w:r>
            <w:rPr>
              <w:rFonts w:cstheme="minorHAnsi"/>
              <w:noProof/>
            </w:rPr>
            <w:drawing>
              <wp:inline distT="0" distB="0" distL="0" distR="0" wp14:anchorId="1BA78BCA" wp14:editId="05AA723E">
                <wp:extent cx="1809750" cy="36195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392952" name="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1809749" cy="361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sz w:val="16"/>
              <w:szCs w:val="16"/>
            </w:rPr>
            <w:t>1</w:t>
          </w:r>
          <w:r>
            <w:rPr>
              <w:rFonts w:cstheme="minorHAnsi"/>
              <w:b/>
              <w:sz w:val="16"/>
              <w:szCs w:val="16"/>
            </w:rPr>
            <w:fldChar w:fldCharType="end"/>
          </w:r>
          <w:r>
            <w:rPr>
              <w:rFonts w:cstheme="minorHAnsi"/>
              <w:b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/ </w:t>
          </w:r>
          <w:r>
            <w:rPr>
              <w:rFonts w:cstheme="minorHAnsi"/>
              <w:b/>
              <w:sz w:val="16"/>
              <w:szCs w:val="16"/>
            </w:rPr>
            <w:fldChar w:fldCharType="begin"/>
          </w:r>
          <w:r>
            <w:rPr>
              <w:rFonts w:cstheme="minorHAnsi"/>
              <w:b/>
              <w:sz w:val="16"/>
              <w:szCs w:val="16"/>
            </w:rPr>
            <w:instrText>NUMPAGES \* ARABIC</w:instrText>
          </w:r>
          <w:r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sz w:val="16"/>
              <w:szCs w:val="16"/>
            </w:rPr>
            <w:t>2</w:t>
          </w:r>
          <w:r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4FD283E2" w14:textId="77777777" w:rsidR="005F4422" w:rsidRPr="00FF58DE" w:rsidRDefault="005F4422" w:rsidP="0096619A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5103" w14:textId="77777777" w:rsidR="00E00629" w:rsidRDefault="00E00629" w:rsidP="00E00629">
    <w:pPr>
      <w:pStyle w:val="Fuzeile"/>
      <w:rPr>
        <w:sz w:val="15"/>
      </w:rPr>
    </w:pPr>
  </w:p>
  <w:tbl>
    <w:tblPr>
      <w:tblStyle w:val="Tabellenraster"/>
      <w:tblW w:w="9601" w:type="dxa"/>
      <w:tblInd w:w="-1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2"/>
      <w:gridCol w:w="1713"/>
      <w:gridCol w:w="2444"/>
      <w:gridCol w:w="1417"/>
      <w:gridCol w:w="2096"/>
      <w:gridCol w:w="559"/>
    </w:tblGrid>
    <w:tr w:rsidR="0096619A" w14:paraId="696B8043" w14:textId="77777777" w:rsidTr="00302851">
      <w:trPr>
        <w:trHeight w:val="363"/>
      </w:trPr>
      <w:tc>
        <w:tcPr>
          <w:tcW w:w="1372" w:type="dxa"/>
          <w:noWrap/>
        </w:tcPr>
        <w:p w14:paraId="6F5D68B6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5C247F87" wp14:editId="7F3D3B2D">
                <wp:extent cx="707700" cy="252000"/>
                <wp:effectExtent l="0" t="0" r="0" b="0"/>
                <wp:docPr id="31" name="Grafik 395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95" descr="Creative Commons Lizenzvertra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7077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3" w:type="dxa"/>
          <w:noWrap/>
          <w:vAlign w:val="center"/>
        </w:tcPr>
        <w:p w14:paraId="6D87119D" w14:textId="77777777" w:rsidR="0096619A" w:rsidRDefault="00500912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hyperlink r:id="rId2" w:tooltip="https://creativecommons.org/licenses/by/4.0/legalcode.de" w:history="1">
            <w:r w:rsidR="0096619A">
              <w:rPr>
                <w:rStyle w:val="Internetverknpfung"/>
                <w:rFonts w:cstheme="minorHAnsi"/>
                <w:sz w:val="16"/>
                <w:szCs w:val="16"/>
              </w:rPr>
              <w:t xml:space="preserve">CC BY 4.0 international </w:t>
            </w:r>
          </w:hyperlink>
        </w:p>
      </w:tc>
      <w:tc>
        <w:tcPr>
          <w:tcW w:w="2444" w:type="dxa"/>
          <w:noWrap/>
          <w:vAlign w:val="center"/>
        </w:tcPr>
        <w:p w14:paraId="71BBABD8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sz w:val="16"/>
              <w:szCs w:val="16"/>
            </w:rPr>
            <w:t>Bernd Otten, Schulberater für OER</w:t>
          </w:r>
        </w:p>
      </w:tc>
      <w:tc>
        <w:tcPr>
          <w:tcW w:w="1417" w:type="dxa"/>
          <w:noWrap/>
          <w:vAlign w:val="center"/>
        </w:tcPr>
        <w:p w14:paraId="47BC6864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sz w:val="16"/>
              <w:szCs w:val="16"/>
            </w:rPr>
            <w:t>Stand: 01.02.2021</w:t>
          </w:r>
        </w:p>
      </w:tc>
      <w:tc>
        <w:tcPr>
          <w:tcW w:w="2096" w:type="dxa"/>
          <w:noWrap/>
          <w:vAlign w:val="center"/>
        </w:tcPr>
        <w:p w14:paraId="21FDA5F6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sz w:val="16"/>
              <w:szCs w:val="16"/>
            </w:rPr>
            <w:drawing>
              <wp:inline distT="0" distB="0" distL="0" distR="0" wp14:anchorId="6B142515" wp14:editId="7EDF7AA8">
                <wp:extent cx="1224824" cy="252000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824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dxa"/>
          <w:noWrap/>
          <w:vAlign w:val="center"/>
        </w:tcPr>
        <w:p w14:paraId="1AD49BD8" w14:textId="77777777" w:rsidR="0096619A" w:rsidRDefault="0096619A" w:rsidP="0096619A">
          <w:pPr>
            <w:spacing w:after="0" w:line="240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16"/>
              <w:szCs w:val="16"/>
            </w:rPr>
            <w:fldChar w:fldCharType="begin"/>
          </w:r>
          <w:r>
            <w:rPr>
              <w:rFonts w:cstheme="minorHAnsi"/>
              <w:b/>
              <w:sz w:val="16"/>
              <w:szCs w:val="16"/>
            </w:rPr>
            <w:instrText>PAGE \* ARABIC</w:instrText>
          </w:r>
          <w:r>
            <w:rPr>
              <w:rFonts w:cstheme="minorHAnsi"/>
              <w:noProof/>
            </w:rPr>
            <w:drawing>
              <wp:inline distT="0" distB="0" distL="0" distR="0" wp14:anchorId="5E716BC0" wp14:editId="403F942B">
                <wp:extent cx="1809750" cy="36195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392952" name="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1809749" cy="361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sz w:val="16"/>
              <w:szCs w:val="16"/>
            </w:rPr>
            <w:t>1</w:t>
          </w:r>
          <w:r>
            <w:rPr>
              <w:rFonts w:cstheme="minorHAnsi"/>
              <w:b/>
              <w:sz w:val="16"/>
              <w:szCs w:val="16"/>
            </w:rPr>
            <w:fldChar w:fldCharType="end"/>
          </w:r>
          <w:r>
            <w:rPr>
              <w:rFonts w:cstheme="minorHAnsi"/>
              <w:b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/ </w:t>
          </w:r>
          <w:r>
            <w:rPr>
              <w:rFonts w:cstheme="minorHAnsi"/>
              <w:b/>
              <w:sz w:val="16"/>
              <w:szCs w:val="16"/>
            </w:rPr>
            <w:fldChar w:fldCharType="begin"/>
          </w:r>
          <w:r>
            <w:rPr>
              <w:rFonts w:cstheme="minorHAnsi"/>
              <w:b/>
              <w:sz w:val="16"/>
              <w:szCs w:val="16"/>
            </w:rPr>
            <w:instrText>NUMPAGES \* ARABIC</w:instrText>
          </w:r>
          <w:r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sz w:val="16"/>
              <w:szCs w:val="16"/>
            </w:rPr>
            <w:t>2</w:t>
          </w:r>
          <w:r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5ACE5BBD" w14:textId="77777777" w:rsidR="00E00629" w:rsidRDefault="00E006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CDE1" w14:textId="77777777" w:rsidR="00500912" w:rsidRDefault="00500912">
      <w:pPr>
        <w:spacing w:after="0" w:line="240" w:lineRule="auto"/>
      </w:pPr>
      <w:r>
        <w:separator/>
      </w:r>
    </w:p>
  </w:footnote>
  <w:footnote w:type="continuationSeparator" w:id="0">
    <w:p w14:paraId="40EC7B0B" w14:textId="77777777" w:rsidR="00500912" w:rsidRDefault="0050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2DE6" w14:textId="092A69C4" w:rsidR="005F4422" w:rsidRDefault="00642C1C">
    <w:pPr>
      <w:tabs>
        <w:tab w:val="left" w:pos="4320"/>
        <w:tab w:val="right" w:pos="8100"/>
        <w:tab w:val="right" w:pos="9356"/>
      </w:tabs>
      <w:spacing w:before="360" w:after="0"/>
    </w:pPr>
    <w:r>
      <w:rPr>
        <w:rFonts w:cs="Arial"/>
        <w:sz w:val="24"/>
      </w:rPr>
      <w:t xml:space="preserve">Name: </w:t>
    </w:r>
    <w:r>
      <w:rPr>
        <w:rFonts w:cs="Arial"/>
        <w:sz w:val="24"/>
      </w:rPr>
      <w:tab/>
      <w:t xml:space="preserve">Datum: </w:t>
    </w:r>
  </w:p>
  <w:p w14:paraId="1C65AD9E" w14:textId="77777777" w:rsidR="005F4422" w:rsidRDefault="008D370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9D47A7" wp14:editId="3ED2B134">
              <wp:simplePos x="0" y="0"/>
              <wp:positionH relativeFrom="column">
                <wp:posOffset>-3810</wp:posOffset>
              </wp:positionH>
              <wp:positionV relativeFrom="paragraph">
                <wp:posOffset>73025</wp:posOffset>
              </wp:positionV>
              <wp:extent cx="6138545" cy="1270"/>
              <wp:effectExtent l="0" t="0" r="15240" b="19050"/>
              <wp:wrapNone/>
              <wp:docPr id="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00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52982" id="Gerade Verbindung 1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75pt" to="483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B90E" w14:textId="4DFB6569" w:rsidR="00BE0E33" w:rsidRDefault="00BE0E33">
    <w:pPr>
      <w:pStyle w:val="Kopfzeile"/>
    </w:pPr>
    <w:r>
      <w:t>Name: ____________________________________</w:t>
    </w:r>
    <w:r>
      <w:tab/>
      <w:t>Datum: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564"/>
    <w:multiLevelType w:val="hybridMultilevel"/>
    <w:tmpl w:val="4B9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936"/>
    <w:multiLevelType w:val="hybridMultilevel"/>
    <w:tmpl w:val="72023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22"/>
    <w:rsid w:val="00017B6C"/>
    <w:rsid w:val="00040EE1"/>
    <w:rsid w:val="00067F0C"/>
    <w:rsid w:val="000A01E0"/>
    <w:rsid w:val="000E4AF9"/>
    <w:rsid w:val="000F4D09"/>
    <w:rsid w:val="0014656F"/>
    <w:rsid w:val="001F245B"/>
    <w:rsid w:val="00250031"/>
    <w:rsid w:val="002622AF"/>
    <w:rsid w:val="0026747C"/>
    <w:rsid w:val="00277156"/>
    <w:rsid w:val="002A4DAF"/>
    <w:rsid w:val="002F7A63"/>
    <w:rsid w:val="00322CE2"/>
    <w:rsid w:val="003341D6"/>
    <w:rsid w:val="00363443"/>
    <w:rsid w:val="003A5B68"/>
    <w:rsid w:val="003B0446"/>
    <w:rsid w:val="003B44EE"/>
    <w:rsid w:val="0045319C"/>
    <w:rsid w:val="00473A39"/>
    <w:rsid w:val="00493893"/>
    <w:rsid w:val="004938AD"/>
    <w:rsid w:val="004C5641"/>
    <w:rsid w:val="004D511E"/>
    <w:rsid w:val="00500912"/>
    <w:rsid w:val="00523647"/>
    <w:rsid w:val="005F4422"/>
    <w:rsid w:val="00625062"/>
    <w:rsid w:val="0064292D"/>
    <w:rsid w:val="00642C1C"/>
    <w:rsid w:val="0067653C"/>
    <w:rsid w:val="00717B1D"/>
    <w:rsid w:val="007B023C"/>
    <w:rsid w:val="007F3CE6"/>
    <w:rsid w:val="007F3F66"/>
    <w:rsid w:val="00880E98"/>
    <w:rsid w:val="008932C8"/>
    <w:rsid w:val="008A018B"/>
    <w:rsid w:val="008A0BA3"/>
    <w:rsid w:val="008B2DD1"/>
    <w:rsid w:val="008D3707"/>
    <w:rsid w:val="008E6827"/>
    <w:rsid w:val="00956008"/>
    <w:rsid w:val="0096619A"/>
    <w:rsid w:val="009A5D25"/>
    <w:rsid w:val="009B526A"/>
    <w:rsid w:val="00A61AC8"/>
    <w:rsid w:val="00A82297"/>
    <w:rsid w:val="00AB60FE"/>
    <w:rsid w:val="00AE6C8F"/>
    <w:rsid w:val="00AF539A"/>
    <w:rsid w:val="00AF5B84"/>
    <w:rsid w:val="00AF6FA2"/>
    <w:rsid w:val="00B326BA"/>
    <w:rsid w:val="00B34ACD"/>
    <w:rsid w:val="00B36F3B"/>
    <w:rsid w:val="00B63EE8"/>
    <w:rsid w:val="00BB13ED"/>
    <w:rsid w:val="00BD1567"/>
    <w:rsid w:val="00BE0E33"/>
    <w:rsid w:val="00C01B24"/>
    <w:rsid w:val="00C037BA"/>
    <w:rsid w:val="00C77368"/>
    <w:rsid w:val="00CC7D89"/>
    <w:rsid w:val="00CD45AB"/>
    <w:rsid w:val="00D0179A"/>
    <w:rsid w:val="00D4258F"/>
    <w:rsid w:val="00D66B31"/>
    <w:rsid w:val="00D72B42"/>
    <w:rsid w:val="00D921A0"/>
    <w:rsid w:val="00D94907"/>
    <w:rsid w:val="00DA0676"/>
    <w:rsid w:val="00DA4941"/>
    <w:rsid w:val="00DB2E50"/>
    <w:rsid w:val="00DB53B9"/>
    <w:rsid w:val="00DB5FC4"/>
    <w:rsid w:val="00DD1314"/>
    <w:rsid w:val="00E00629"/>
    <w:rsid w:val="00E420CD"/>
    <w:rsid w:val="00E77768"/>
    <w:rsid w:val="00E84B70"/>
    <w:rsid w:val="00E84DDC"/>
    <w:rsid w:val="00E8521B"/>
    <w:rsid w:val="00EC1F7B"/>
    <w:rsid w:val="00EE382A"/>
    <w:rsid w:val="00EF368A"/>
    <w:rsid w:val="00F04802"/>
    <w:rsid w:val="00F17A1C"/>
    <w:rsid w:val="00F4190F"/>
    <w:rsid w:val="00FC3BF7"/>
    <w:rsid w:val="00FE1E9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73AE"/>
  <w15:docId w15:val="{A6F5B619-6C5F-47CF-A847-CB131DD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CE2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3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EB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F5EB8"/>
  </w:style>
  <w:style w:type="character" w:customStyle="1" w:styleId="FuzeileZchn">
    <w:name w:val="Fußzeile Zchn"/>
    <w:basedOn w:val="Absatz-Standardschriftart"/>
    <w:link w:val="Fuzeile"/>
    <w:uiPriority w:val="99"/>
    <w:qFormat/>
    <w:rsid w:val="008F5EB8"/>
  </w:style>
  <w:style w:type="character" w:customStyle="1" w:styleId="Internetverknpfung">
    <w:name w:val="Internetverknüpfung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066B05"/>
    <w:rPr>
      <w:rFonts w:eastAsiaTheme="majorEastAsia" w:cstheme="majorBidi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qFormat/>
    <w:rsid w:val="00954AD4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01B82"/>
    <w:rPr>
      <w:rFonts w:eastAsia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uiPriority w:val="9"/>
    <w:qFormat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D762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D762D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uiPriority w:val="9"/>
    <w:qFormat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8E3403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qFormat/>
    <w:rsid w:val="00942B12"/>
    <w:rPr>
      <w:rFonts w:ascii="Arial" w:hAnsi="Arial"/>
      <w:color w:val="auto"/>
      <w:sz w:val="16"/>
    </w:rPr>
  </w:style>
  <w:style w:type="character" w:customStyle="1" w:styleId="Formatvorlage2">
    <w:name w:val="Formatvorlage2"/>
    <w:basedOn w:val="Absatz-Standardschriftart"/>
    <w:uiPriority w:val="1"/>
    <w:qFormat/>
    <w:rsid w:val="00942B12"/>
    <w:rPr>
      <w:rFonts w:ascii="Arial" w:hAnsi="Arial"/>
      <w:color w:val="auto"/>
      <w:sz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qFormat/>
    <w:rsid w:val="008F5EB8"/>
    <w:pPr>
      <w:tabs>
        <w:tab w:val="center" w:pos="4536"/>
        <w:tab w:val="right" w:pos="9072"/>
      </w:tabs>
      <w:spacing w:after="0" w:line="240" w:lineRule="auto"/>
    </w:p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BB2846"/>
    <w:rPr>
      <w:rFonts w:ascii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D762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D762D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DC1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">
    <w:name w:val="Tabellenraster1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6C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C8F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3B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BB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921A0"/>
    <w:pPr>
      <w:spacing w:after="120" w:line="240" w:lineRule="auto"/>
      <w:contextualSpacing/>
    </w:pPr>
    <w:rPr>
      <w:rFonts w:ascii="DR HH" w:eastAsiaTheme="majorEastAsia" w:hAnsi="DR HH" w:cstheme="majorBidi"/>
      <w:b/>
      <w:color w:val="4F81BD" w:themeColor="accent1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21A0"/>
    <w:rPr>
      <w:rFonts w:ascii="DR HH" w:eastAsiaTheme="majorEastAsia" w:hAnsi="DR HH" w:cstheme="majorBidi"/>
      <w:b/>
      <w:color w:val="4F81BD" w:themeColor="accent1"/>
      <w:spacing w:val="-10"/>
      <w:kern w:val="28"/>
      <w:sz w:val="44"/>
      <w:szCs w:val="56"/>
    </w:rPr>
  </w:style>
  <w:style w:type="character" w:customStyle="1" w:styleId="mw-headline">
    <w:name w:val="mw-headline"/>
    <w:basedOn w:val="Absatz-Standardschriftart"/>
    <w:rsid w:val="0004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legalcode.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legalcode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46B4-3331-4DED-9AFD-E9CF317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Liebig, Adrian</dc:creator>
  <dc:description/>
  <cp:lastModifiedBy>Bernd Otten</cp:lastModifiedBy>
  <cp:revision>4</cp:revision>
  <cp:lastPrinted>2022-03-19T16:49:00Z</cp:lastPrinted>
  <dcterms:created xsi:type="dcterms:W3CDTF">2022-03-19T16:42:00Z</dcterms:created>
  <dcterms:modified xsi:type="dcterms:W3CDTF">2022-03-19T16:49:00Z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SenBJW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